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15fd6810286d433bdffacc19d06e08f3dcc4adb"/>
    <w:p>
      <w:pPr>
        <w:pStyle w:val="Heading3"/>
      </w:pPr>
      <w:r>
        <w:t xml:space="preserve">«Космослово»: космонавт Олег Артемьев наградил победителей творческого конкурса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t xml:space="preserve">Награждение победителей творческого конкурса «Космослово» прошло в Бирюлеве Восточном 16 апреля 2019 года. Инициатором этого конкурса выступила Молодежная палата района.</w:t>
      </w:r>
    </w:p>
    <w:p>
      <w:pPr>
        <w:pStyle w:val="BodyText"/>
      </w:pPr>
      <w:r>
        <w:t xml:space="preserve">Праздничные церемонии проводились в Пищевом колледже № 33 и Педагогическом колледже № 10. Награждал победителей Герой России, летчик-космонавт Олег Артемьев, который был председателем жюри конкурса.</w:t>
      </w:r>
    </w:p>
    <w:p>
      <w:pPr>
        <w:pStyle w:val="BodyText"/>
      </w:pPr>
      <w:r>
        <w:t xml:space="preserve">Напомним, что конкурс</w:t>
      </w:r>
      <w:r>
        <w:t xml:space="preserve"> </w:t>
      </w:r>
      <w:hyperlink r:id="rId20">
        <w:r>
          <w:rPr>
            <w:rStyle w:val="Hyperlink"/>
          </w:rPr>
          <w:t xml:space="preserve">предлагал</w:t>
        </w:r>
      </w:hyperlink>
      <w:r>
        <w:t xml:space="preserve"> </w:t>
      </w:r>
      <w:r>
        <w:t xml:space="preserve">взрослым и детям написать стихи, песни на темы: космос, небо, звезды, вселенная и так далее. Участники выкладывали свои тексты в социальных сетях с хештегом #КосмоСлово.</w:t>
      </w:r>
    </w:p>
    <w:p>
      <w:pPr>
        <w:pStyle w:val="BodyText"/>
      </w:pPr>
      <w:r>
        <w:t xml:space="preserve">В результате, в Пищевом колледже № 33 была награждена студентка второго курса Дарья Малашина, а в Педагогическом колледже № 10 – студентка первого курса Анна Соседко. Победителям вручили почетные грамоты с подписями космонавта Олега Германовича и Пелагеи Канаровской, как председателя Молодежной палаты, организовавшей конкурс. Также девушки поучили в подарок небольшие сувениры от председателя жюри.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v.mos.ru/www/Космослово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v.mos.ru/www/Космослово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http://bv.mos.ru/palata/detail/8031181.html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bv.mos.ru" TargetMode="External" /><Relationship Type="http://schemas.openxmlformats.org/officeDocument/2006/relationships/hyperlink" Id="rId27" Target="http://bv.mos.ru/palata/detail/8031181.html" TargetMode="External" /><Relationship Type="http://schemas.openxmlformats.org/officeDocument/2006/relationships/hyperlink" Id="rId20" Target="http://gazeta-birulevo-vostochnoe.ru/2019/03/22/5038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v.mos.ru" TargetMode="External" /><Relationship Type="http://schemas.openxmlformats.org/officeDocument/2006/relationships/hyperlink" Id="rId27" Target="http://bv.mos.ru/palata/detail/8031181.html" TargetMode="External" /><Relationship Type="http://schemas.openxmlformats.org/officeDocument/2006/relationships/hyperlink" Id="rId20" Target="http://gazeta-birulevo-vostochnoe.ru/2019/03/22/5038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2024-01-31T20:08:25Z</dcterms:created>
  <dcterms:modified xsi:type="dcterms:W3CDTF">2024-01-31T20:08:25Z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